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91"/>
        <w:gridCol w:w="1276"/>
        <w:gridCol w:w="1559"/>
        <w:gridCol w:w="992"/>
        <w:gridCol w:w="284"/>
        <w:gridCol w:w="708"/>
        <w:gridCol w:w="426"/>
        <w:gridCol w:w="141"/>
        <w:gridCol w:w="1134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57" w:rightChars="-27"/>
              <w:jc w:val="both"/>
              <w:rPr>
                <w:rFonts w:hint="eastAsia" w:eastAsia="黑体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eastAsia="黑体"/>
                <w:sz w:val="32"/>
                <w:szCs w:val="32"/>
              </w:rPr>
              <w:t>附件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kern w:val="0"/>
                <w:sz w:val="36"/>
                <w:szCs w:val="44"/>
              </w:rPr>
            </w:pPr>
            <w:r>
              <w:rPr>
                <w:rFonts w:eastAsia="黑体"/>
                <w:kern w:val="0"/>
                <w:sz w:val="36"/>
                <w:szCs w:val="44"/>
              </w:rPr>
              <w:t>中国</w:t>
            </w:r>
            <w:r>
              <w:rPr>
                <w:rFonts w:hint="eastAsia" w:eastAsia="黑体"/>
                <w:kern w:val="0"/>
                <w:sz w:val="36"/>
                <w:szCs w:val="44"/>
              </w:rPr>
              <w:t>安全生产报社（中国煤炭报社）</w:t>
            </w:r>
            <w:r>
              <w:rPr>
                <w:rFonts w:eastAsia="黑体"/>
                <w:kern w:val="0"/>
                <w:sz w:val="36"/>
                <w:szCs w:val="44"/>
              </w:rPr>
              <w:t>2021年度公开招聘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eastAsia="黑体"/>
                <w:b/>
                <w:bCs/>
                <w:kern w:val="0"/>
                <w:sz w:val="44"/>
                <w:szCs w:val="44"/>
              </w:rPr>
            </w:pPr>
            <w:r>
              <w:rPr>
                <w:rFonts w:eastAsia="黑体"/>
                <w:kern w:val="0"/>
                <w:sz w:val="36"/>
                <w:szCs w:val="44"/>
              </w:rPr>
              <w:t>应届高校毕业生报名表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3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隶书"/>
                <w:color w:val="000000"/>
                <w:kern w:val="0"/>
                <w:sz w:val="28"/>
                <w:szCs w:val="28"/>
              </w:rPr>
            </w:pPr>
            <w:r>
              <w:rPr>
                <w:rFonts w:eastAsia="隶书"/>
                <w:color w:val="000000"/>
                <w:kern w:val="0"/>
                <w:sz w:val="28"/>
                <w:szCs w:val="28"/>
              </w:rPr>
              <w:t xml:space="preserve">报考岗位：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是（  ）否（  ）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学习、工作经历（从本科填起，时间应连续不间断）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（填写样式：2010.09—2014.07 XX学校XX专业本科学习，获XX学士学位；2014.07—2015.09 XX单位XX部门XX岗位工作）</w:t>
            </w: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社会工作实践经历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参与项目及发表论文情况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（填写样式：XXXX年X月 受到XX单位XX奖励/惩处）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家庭成员情况（配偶、子女、父母情况）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pStyle w:val="2"/>
              <w:ind w:firstLine="640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879" w:rightChars="1371"/>
              <w:jc w:val="right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Times New Roman" w:hAnsi="Times New Roman"/>
                <w:sz w:val="24"/>
              </w:rPr>
            </w:pPr>
          </w:p>
          <w:p>
            <w:pPr>
              <w:pStyle w:val="2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ind w:right="2879" w:rightChars="1371"/>
              <w:jc w:val="right"/>
              <w:rPr>
                <w:sz w:val="24"/>
              </w:rPr>
            </w:pPr>
          </w:p>
          <w:p>
            <w:pPr>
              <w:ind w:right="2879" w:rightChars="1371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widowControl/>
              <w:snapToGrid w:val="0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sz w:val="24"/>
              </w:rPr>
              <w:t>　　　　　　　　　　　　　　　　　　             年　  月  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B28BB"/>
    <w:rsid w:val="15A219D0"/>
    <w:rsid w:val="2B58178C"/>
    <w:rsid w:val="4AAB28BB"/>
    <w:rsid w:val="76E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88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2021-04-22T10:39:00Z</dcterms:created>
  <dc:creator>夜猫子·Bass</dc:creator>
  <cp:lastModifiedBy>ぺ灬cc果冻ル</cp:lastModifiedBy>
  <dcterms:modified xsi:type="dcterms:W3CDTF">2021-04-29T04:04:51Z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21509BDAD0FA46A3BC29329508AF48AD</vt:lpwstr>
  </property>
</Properties>
</file>